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26" w:rsidRDefault="00842326" w:rsidP="00842326">
      <w:pPr>
        <w:pStyle w:val="1"/>
        <w:ind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РОСТОВСКАЯ  ОБЛАСТЬ</w:t>
      </w:r>
    </w:p>
    <w:p w:rsidR="00842326" w:rsidRPr="008A34D1" w:rsidRDefault="00842326" w:rsidP="00842326">
      <w:pPr>
        <w:rPr>
          <w:b/>
          <w:bCs/>
        </w:rPr>
      </w:pPr>
    </w:p>
    <w:p w:rsidR="00842326" w:rsidRDefault="00842326" w:rsidP="008423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 депутатов  </w:t>
      </w:r>
    </w:p>
    <w:p w:rsidR="00842326" w:rsidRDefault="00842326" w:rsidP="008423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Титовского  сельского  поселения</w:t>
      </w:r>
    </w:p>
    <w:p w:rsidR="00842326" w:rsidRDefault="00842326" w:rsidP="00842326">
      <w:pPr>
        <w:jc w:val="center"/>
        <w:rPr>
          <w:b/>
          <w:bCs/>
        </w:rPr>
      </w:pPr>
    </w:p>
    <w:p w:rsidR="00842326" w:rsidRDefault="00842326" w:rsidP="008423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85589" w:rsidRPr="008A34D1" w:rsidRDefault="00E85589" w:rsidP="00E85589">
      <w:pPr>
        <w:rPr>
          <w:b/>
        </w:rPr>
      </w:pPr>
    </w:p>
    <w:p w:rsidR="000F3249" w:rsidRPr="000F3249" w:rsidRDefault="002D0013" w:rsidP="00640D3A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Титовского сельского поселения от 14.02.2018 № 91 «</w:t>
      </w:r>
      <w:r w:rsidR="000F3249" w:rsidRPr="000F3249">
        <w:rPr>
          <w:sz w:val="28"/>
          <w:szCs w:val="28"/>
        </w:rPr>
        <w:t>Об утверждении гарантированных перечней услуг по погребению</w:t>
      </w:r>
      <w:r w:rsidR="008366BE">
        <w:rPr>
          <w:sz w:val="28"/>
          <w:szCs w:val="28"/>
        </w:rPr>
        <w:t>»</w:t>
      </w:r>
    </w:p>
    <w:p w:rsidR="00CB5FEF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           </w:t>
      </w:r>
    </w:p>
    <w:p w:rsidR="00E85589" w:rsidRPr="000E7186" w:rsidRDefault="00CB5FEF" w:rsidP="00E8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85589" w:rsidRPr="000E7186">
        <w:rPr>
          <w:b/>
          <w:sz w:val="28"/>
          <w:szCs w:val="28"/>
        </w:rPr>
        <w:t xml:space="preserve">Принято </w:t>
      </w:r>
    </w:p>
    <w:p w:rsidR="00E85589" w:rsidRPr="000E7186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Собранием </w:t>
      </w:r>
      <w:r w:rsidR="00020DE1">
        <w:rPr>
          <w:b/>
          <w:sz w:val="28"/>
          <w:szCs w:val="28"/>
        </w:rPr>
        <w:t xml:space="preserve"> </w:t>
      </w:r>
      <w:r w:rsidRPr="000E7186">
        <w:rPr>
          <w:b/>
          <w:sz w:val="28"/>
          <w:szCs w:val="28"/>
        </w:rPr>
        <w:t xml:space="preserve">депутатов                                   </w:t>
      </w:r>
      <w:r w:rsidR="009C53EB">
        <w:rPr>
          <w:b/>
          <w:sz w:val="28"/>
          <w:szCs w:val="28"/>
        </w:rPr>
        <w:t xml:space="preserve">        </w:t>
      </w:r>
      <w:r w:rsidR="00AF6FCE">
        <w:rPr>
          <w:b/>
          <w:sz w:val="28"/>
          <w:szCs w:val="28"/>
        </w:rPr>
        <w:t xml:space="preserve">    </w:t>
      </w:r>
      <w:r w:rsidR="009435E4">
        <w:rPr>
          <w:b/>
          <w:sz w:val="28"/>
          <w:szCs w:val="28"/>
        </w:rPr>
        <w:t xml:space="preserve">   </w:t>
      </w:r>
      <w:r w:rsidR="008A34D1">
        <w:rPr>
          <w:b/>
          <w:sz w:val="28"/>
          <w:szCs w:val="28"/>
        </w:rPr>
        <w:t>«</w:t>
      </w:r>
      <w:r w:rsidR="00E529A9">
        <w:rPr>
          <w:b/>
          <w:sz w:val="28"/>
          <w:szCs w:val="28"/>
        </w:rPr>
        <w:t>22</w:t>
      </w:r>
      <w:r w:rsidR="00AD2BDF">
        <w:rPr>
          <w:b/>
          <w:sz w:val="28"/>
          <w:szCs w:val="28"/>
        </w:rPr>
        <w:t>» февраля 202</w:t>
      </w:r>
      <w:r w:rsidR="00724276">
        <w:rPr>
          <w:b/>
          <w:sz w:val="28"/>
          <w:szCs w:val="28"/>
        </w:rPr>
        <w:t>4</w:t>
      </w:r>
      <w:r w:rsidR="00640D3A">
        <w:rPr>
          <w:b/>
          <w:sz w:val="28"/>
          <w:szCs w:val="28"/>
        </w:rPr>
        <w:t xml:space="preserve"> </w:t>
      </w:r>
      <w:r w:rsidR="00AD2BDF">
        <w:rPr>
          <w:b/>
          <w:sz w:val="28"/>
          <w:szCs w:val="28"/>
        </w:rPr>
        <w:t xml:space="preserve"> </w:t>
      </w:r>
      <w:r w:rsidRPr="000E7186">
        <w:rPr>
          <w:b/>
          <w:sz w:val="28"/>
          <w:szCs w:val="28"/>
        </w:rPr>
        <w:t>года</w:t>
      </w:r>
    </w:p>
    <w:p w:rsidR="00E85589" w:rsidRPr="008A34D1" w:rsidRDefault="00E85589" w:rsidP="00E85589">
      <w:pPr>
        <w:rPr>
          <w:b/>
        </w:rPr>
      </w:pPr>
      <w:r w:rsidRPr="000E7186">
        <w:rPr>
          <w:b/>
          <w:sz w:val="28"/>
          <w:szCs w:val="28"/>
        </w:rPr>
        <w:t xml:space="preserve">            </w:t>
      </w:r>
    </w:p>
    <w:p w:rsidR="000F3249" w:rsidRPr="000F3249" w:rsidRDefault="000F3249" w:rsidP="000F3249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0F3249">
        <w:rPr>
          <w:sz w:val="28"/>
          <w:szCs w:val="28"/>
        </w:rPr>
        <w:t xml:space="preserve">В соответствии </w:t>
      </w:r>
      <w:r w:rsidR="008D5921">
        <w:rPr>
          <w:sz w:val="28"/>
          <w:szCs w:val="28"/>
        </w:rPr>
        <w:t>постановлением Правительства Р</w:t>
      </w:r>
      <w:r w:rsidR="003C5558">
        <w:rPr>
          <w:sz w:val="28"/>
          <w:szCs w:val="28"/>
        </w:rPr>
        <w:t>оссийской Федерации от</w:t>
      </w:r>
      <w:r w:rsidR="0030077B">
        <w:rPr>
          <w:sz w:val="28"/>
          <w:szCs w:val="28"/>
        </w:rPr>
        <w:t xml:space="preserve"> </w:t>
      </w:r>
      <w:r w:rsidR="00296520">
        <w:rPr>
          <w:sz w:val="28"/>
          <w:szCs w:val="28"/>
        </w:rPr>
        <w:t>23</w:t>
      </w:r>
      <w:r w:rsidR="00640D3A">
        <w:rPr>
          <w:sz w:val="28"/>
          <w:szCs w:val="28"/>
        </w:rPr>
        <w:t xml:space="preserve"> января 202</w:t>
      </w:r>
      <w:r w:rsidR="00296520">
        <w:rPr>
          <w:sz w:val="28"/>
          <w:szCs w:val="28"/>
        </w:rPr>
        <w:t>4</w:t>
      </w:r>
      <w:r w:rsidR="00640D3A">
        <w:rPr>
          <w:sz w:val="28"/>
          <w:szCs w:val="28"/>
        </w:rPr>
        <w:t xml:space="preserve"> г. № </w:t>
      </w:r>
      <w:r w:rsidR="00296520">
        <w:rPr>
          <w:sz w:val="28"/>
          <w:szCs w:val="28"/>
        </w:rPr>
        <w:t>46</w:t>
      </w:r>
      <w:r w:rsidR="003C5558">
        <w:rPr>
          <w:sz w:val="28"/>
          <w:szCs w:val="28"/>
        </w:rPr>
        <w:t xml:space="preserve"> «Об утверждении коэффициента индексации выпл</w:t>
      </w:r>
      <w:r w:rsidR="00CA4EEF">
        <w:rPr>
          <w:sz w:val="28"/>
          <w:szCs w:val="28"/>
        </w:rPr>
        <w:t>ат, пособий и компенсаций в 202</w:t>
      </w:r>
      <w:r w:rsidR="00296520">
        <w:rPr>
          <w:sz w:val="28"/>
          <w:szCs w:val="28"/>
        </w:rPr>
        <w:t>4</w:t>
      </w:r>
      <w:r w:rsidR="003C5558">
        <w:rPr>
          <w:sz w:val="28"/>
          <w:szCs w:val="28"/>
        </w:rPr>
        <w:t xml:space="preserve"> году»</w:t>
      </w:r>
      <w:r w:rsidRPr="000F3249">
        <w:rPr>
          <w:sz w:val="28"/>
          <w:szCs w:val="28"/>
        </w:rPr>
        <w:t xml:space="preserve"> и на основании заключения </w:t>
      </w:r>
      <w:r w:rsidR="002D0013">
        <w:rPr>
          <w:sz w:val="28"/>
          <w:szCs w:val="28"/>
        </w:rPr>
        <w:t>Региональной службы по тарифам Ростовской области</w:t>
      </w:r>
      <w:r w:rsidRPr="000F3249">
        <w:rPr>
          <w:sz w:val="28"/>
          <w:szCs w:val="28"/>
        </w:rPr>
        <w:t>, руководствуясь  Уставом муниципального образования «Титовское сельское поселение», Собрание депутатов Титовского сельского поселения</w:t>
      </w:r>
    </w:p>
    <w:p w:rsidR="00C726D9" w:rsidRDefault="00C726D9" w:rsidP="00CB5FEF">
      <w:pPr>
        <w:jc w:val="center"/>
        <w:rPr>
          <w:kern w:val="1"/>
          <w:sz w:val="28"/>
          <w:szCs w:val="28"/>
          <w:lang w:eastAsia="ar-SA"/>
        </w:rPr>
      </w:pPr>
    </w:p>
    <w:p w:rsidR="00CB5FEF" w:rsidRPr="00C726D9" w:rsidRDefault="00CB5FEF" w:rsidP="00CB5FEF">
      <w:pPr>
        <w:jc w:val="center"/>
        <w:rPr>
          <w:b/>
          <w:kern w:val="1"/>
          <w:sz w:val="28"/>
          <w:szCs w:val="28"/>
          <w:lang w:eastAsia="ar-SA"/>
        </w:rPr>
      </w:pPr>
      <w:r w:rsidRPr="00C726D9">
        <w:rPr>
          <w:b/>
          <w:kern w:val="1"/>
          <w:sz w:val="28"/>
          <w:szCs w:val="28"/>
          <w:lang w:eastAsia="ar-SA"/>
        </w:rPr>
        <w:t>РЕШИЛО:</w:t>
      </w:r>
    </w:p>
    <w:p w:rsidR="00CB5FEF" w:rsidRPr="00CB5FEF" w:rsidRDefault="00CB5FEF" w:rsidP="00CB5FEF">
      <w:pPr>
        <w:ind w:right="-54"/>
        <w:jc w:val="both"/>
        <w:rPr>
          <w:kern w:val="1"/>
          <w:sz w:val="28"/>
          <w:szCs w:val="28"/>
          <w:lang w:eastAsia="ar-SA"/>
        </w:rPr>
      </w:pPr>
    </w:p>
    <w:p w:rsidR="002D0013" w:rsidRDefault="002D0013" w:rsidP="003C555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Титовского сельского поселения от 14.02.2018 № 91 «Об утверждении гарантированных перечней услуг по погребению» следующие изменения:</w:t>
      </w:r>
    </w:p>
    <w:p w:rsidR="003C5558" w:rsidRDefault="002D0013" w:rsidP="003C55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0013">
        <w:rPr>
          <w:sz w:val="28"/>
          <w:szCs w:val="28"/>
        </w:rPr>
        <w:t>1.1. Приложение 1 к решению Собр</w:t>
      </w:r>
      <w:r>
        <w:rPr>
          <w:sz w:val="28"/>
          <w:szCs w:val="28"/>
        </w:rPr>
        <w:t>а</w:t>
      </w:r>
      <w:r w:rsidRPr="002D0013">
        <w:rPr>
          <w:sz w:val="28"/>
          <w:szCs w:val="28"/>
        </w:rPr>
        <w:t xml:space="preserve">ния депутатов Титовского сельского поселения от 14.02.2018 № 91 изложить в новой редакции, согласно приложению </w:t>
      </w:r>
      <w:r>
        <w:rPr>
          <w:sz w:val="28"/>
          <w:szCs w:val="28"/>
        </w:rPr>
        <w:t xml:space="preserve"> </w:t>
      </w:r>
      <w:r w:rsidRPr="002D0013">
        <w:rPr>
          <w:sz w:val="28"/>
          <w:szCs w:val="28"/>
        </w:rPr>
        <w:t>№ 1 к настоящему решению.</w:t>
      </w:r>
    </w:p>
    <w:p w:rsidR="009C53EB" w:rsidRDefault="003C5558" w:rsidP="009C53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D0013">
        <w:rPr>
          <w:sz w:val="28"/>
          <w:szCs w:val="28"/>
        </w:rPr>
        <w:t xml:space="preserve">. </w:t>
      </w:r>
      <w:r w:rsidR="002D0013" w:rsidRPr="002D0013">
        <w:rPr>
          <w:sz w:val="28"/>
          <w:szCs w:val="28"/>
        </w:rPr>
        <w:t xml:space="preserve">Приложение </w:t>
      </w:r>
      <w:r w:rsidR="002D0013">
        <w:rPr>
          <w:sz w:val="28"/>
          <w:szCs w:val="28"/>
        </w:rPr>
        <w:t>3</w:t>
      </w:r>
      <w:r w:rsidR="002D0013" w:rsidRPr="002D0013">
        <w:rPr>
          <w:sz w:val="28"/>
          <w:szCs w:val="28"/>
        </w:rPr>
        <w:t xml:space="preserve"> к решению Собр</w:t>
      </w:r>
      <w:r w:rsidR="002D0013">
        <w:rPr>
          <w:sz w:val="28"/>
          <w:szCs w:val="28"/>
        </w:rPr>
        <w:t>а</w:t>
      </w:r>
      <w:r w:rsidR="002D0013" w:rsidRPr="002D0013">
        <w:rPr>
          <w:sz w:val="28"/>
          <w:szCs w:val="28"/>
        </w:rPr>
        <w:t xml:space="preserve">ния депутатов Титовского сельского поселения от 14.02.2018 № 91 изложить в новой редакции, согласно приложению </w:t>
      </w:r>
      <w:r w:rsidR="002D0013">
        <w:rPr>
          <w:sz w:val="28"/>
          <w:szCs w:val="28"/>
        </w:rPr>
        <w:t xml:space="preserve"> № 2</w:t>
      </w:r>
      <w:r w:rsidR="002D0013" w:rsidRPr="002D0013">
        <w:rPr>
          <w:sz w:val="28"/>
          <w:szCs w:val="28"/>
        </w:rPr>
        <w:t xml:space="preserve"> к настоящему решению.</w:t>
      </w:r>
    </w:p>
    <w:p w:rsidR="009C53EB" w:rsidRDefault="009C53EB" w:rsidP="009C53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депутатов Титовского сельского поселения от </w:t>
      </w:r>
      <w:r w:rsidR="00296520">
        <w:rPr>
          <w:sz w:val="28"/>
          <w:szCs w:val="28"/>
        </w:rPr>
        <w:t>20</w:t>
      </w:r>
      <w:r w:rsidR="00640D3A">
        <w:rPr>
          <w:sz w:val="28"/>
          <w:szCs w:val="28"/>
        </w:rPr>
        <w:t>.02.202</w:t>
      </w:r>
      <w:r w:rsidR="00296520">
        <w:rPr>
          <w:sz w:val="28"/>
          <w:szCs w:val="28"/>
        </w:rPr>
        <w:t>3 № 76</w:t>
      </w:r>
      <w:r>
        <w:rPr>
          <w:sz w:val="28"/>
          <w:szCs w:val="28"/>
        </w:rPr>
        <w:t xml:space="preserve"> «О внесении изменений в решение Собрания депутатов Титовского сельского поселения от 14.02.2018 № 91 «</w:t>
      </w:r>
      <w:r w:rsidRPr="000F3249">
        <w:rPr>
          <w:sz w:val="28"/>
          <w:szCs w:val="28"/>
        </w:rPr>
        <w:t>Об утверждении гарантированных перечней услуг по погребению</w:t>
      </w:r>
      <w:r>
        <w:rPr>
          <w:sz w:val="28"/>
          <w:szCs w:val="28"/>
        </w:rPr>
        <w:t>».</w:t>
      </w:r>
    </w:p>
    <w:p w:rsidR="009C53EB" w:rsidRDefault="009C53EB" w:rsidP="009C53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249" w:rsidRPr="000F3249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</w:t>
      </w:r>
      <w:r w:rsidR="000F3249">
        <w:rPr>
          <w:sz w:val="28"/>
          <w:szCs w:val="28"/>
        </w:rPr>
        <w:t xml:space="preserve"> </w:t>
      </w:r>
      <w:r w:rsidR="002D0013">
        <w:rPr>
          <w:sz w:val="28"/>
          <w:szCs w:val="28"/>
        </w:rPr>
        <w:t>1 февраля 20</w:t>
      </w:r>
      <w:r w:rsidR="00C726D9">
        <w:rPr>
          <w:sz w:val="28"/>
          <w:szCs w:val="28"/>
        </w:rPr>
        <w:t>2</w:t>
      </w:r>
      <w:r w:rsidR="00296520">
        <w:rPr>
          <w:sz w:val="28"/>
          <w:szCs w:val="28"/>
        </w:rPr>
        <w:t>4</w:t>
      </w:r>
      <w:r w:rsidR="000F3249" w:rsidRPr="000F3249">
        <w:rPr>
          <w:sz w:val="28"/>
          <w:szCs w:val="28"/>
        </w:rPr>
        <w:t xml:space="preserve"> года.</w:t>
      </w:r>
    </w:p>
    <w:p w:rsidR="009C53EB" w:rsidRDefault="009C53EB" w:rsidP="009C53E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D0013" w:rsidRPr="000F3249" w:rsidRDefault="009C53EB" w:rsidP="009C53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2D0013" w:rsidRPr="000F3249">
        <w:rPr>
          <w:sz w:val="28"/>
          <w:szCs w:val="28"/>
        </w:rPr>
        <w:t>Контроль за</w:t>
      </w:r>
      <w:proofErr w:type="gramEnd"/>
      <w:r w:rsidR="002D0013" w:rsidRPr="000F3249">
        <w:rPr>
          <w:sz w:val="28"/>
          <w:szCs w:val="28"/>
        </w:rPr>
        <w:t xml:space="preserve"> исполнением настоящего Решения возложить на комиссию по экономической реформе, бюджету, налогам и собственности.</w:t>
      </w:r>
    </w:p>
    <w:p w:rsidR="002D0013" w:rsidRPr="000F3249" w:rsidRDefault="002D0013" w:rsidP="002D0013">
      <w:pPr>
        <w:jc w:val="both"/>
        <w:rPr>
          <w:sz w:val="28"/>
          <w:szCs w:val="28"/>
        </w:rPr>
      </w:pPr>
    </w:p>
    <w:p w:rsidR="000F3249" w:rsidRDefault="000F3249" w:rsidP="000F3249">
      <w:pPr>
        <w:ind w:left="709"/>
        <w:jc w:val="both"/>
        <w:rPr>
          <w:sz w:val="20"/>
          <w:szCs w:val="20"/>
        </w:rPr>
      </w:pPr>
    </w:p>
    <w:p w:rsidR="000F3249" w:rsidRDefault="000F3249" w:rsidP="000F3249">
      <w:pPr>
        <w:jc w:val="both"/>
        <w:rPr>
          <w:sz w:val="28"/>
          <w:szCs w:val="28"/>
        </w:rPr>
      </w:pPr>
    </w:p>
    <w:p w:rsidR="000F3249" w:rsidRDefault="000F3249" w:rsidP="000F3249">
      <w:pPr>
        <w:jc w:val="both"/>
        <w:rPr>
          <w:sz w:val="28"/>
          <w:szCs w:val="28"/>
        </w:rPr>
      </w:pPr>
      <w:r w:rsidRPr="00666E86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666E86">
        <w:rPr>
          <w:sz w:val="28"/>
          <w:szCs w:val="28"/>
        </w:rPr>
        <w:t xml:space="preserve"> </w:t>
      </w:r>
    </w:p>
    <w:p w:rsidR="000F3249" w:rsidRPr="00666E86" w:rsidRDefault="000F3249" w:rsidP="000F32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6E86">
        <w:rPr>
          <w:sz w:val="28"/>
          <w:szCs w:val="28"/>
        </w:rPr>
        <w:t>лава</w:t>
      </w:r>
      <w:r>
        <w:rPr>
          <w:sz w:val="28"/>
          <w:szCs w:val="28"/>
        </w:rPr>
        <w:t xml:space="preserve"> Титовского</w:t>
      </w:r>
      <w:r w:rsidRPr="00666E86">
        <w:rPr>
          <w:sz w:val="28"/>
          <w:szCs w:val="28"/>
        </w:rPr>
        <w:t xml:space="preserve"> сельского поселения       </w:t>
      </w:r>
      <w:r w:rsidR="009C53E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Е.Н. Горбач</w:t>
      </w:r>
      <w:r w:rsidR="009C53EB">
        <w:rPr>
          <w:sz w:val="28"/>
          <w:szCs w:val="28"/>
        </w:rPr>
        <w:t>ё</w:t>
      </w:r>
      <w:r>
        <w:rPr>
          <w:sz w:val="28"/>
          <w:szCs w:val="28"/>
        </w:rPr>
        <w:t>ва</w:t>
      </w:r>
    </w:p>
    <w:p w:rsidR="000F3249" w:rsidRDefault="000F3249" w:rsidP="000F32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0F3249" w:rsidRPr="00666E86" w:rsidRDefault="000F3249" w:rsidP="000F32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Титовка</w:t>
      </w:r>
    </w:p>
    <w:p w:rsidR="000F3249" w:rsidRPr="00666E86" w:rsidRDefault="00524388" w:rsidP="000F32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29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EE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296520">
        <w:rPr>
          <w:rFonts w:ascii="Times New Roman" w:hAnsi="Times New Roman" w:cs="Times New Roman"/>
          <w:sz w:val="28"/>
          <w:szCs w:val="28"/>
        </w:rPr>
        <w:t>4</w:t>
      </w:r>
      <w:r w:rsidR="00AD2BDF">
        <w:rPr>
          <w:rFonts w:ascii="Times New Roman" w:hAnsi="Times New Roman" w:cs="Times New Roman"/>
          <w:sz w:val="28"/>
          <w:szCs w:val="28"/>
        </w:rPr>
        <w:t xml:space="preserve"> </w:t>
      </w:r>
      <w:r w:rsidR="000F3249" w:rsidRPr="00666E86">
        <w:rPr>
          <w:rFonts w:ascii="Times New Roman" w:hAnsi="Times New Roman" w:cs="Times New Roman"/>
          <w:sz w:val="28"/>
          <w:szCs w:val="28"/>
        </w:rPr>
        <w:t>года</w:t>
      </w:r>
    </w:p>
    <w:p w:rsidR="000F3249" w:rsidRDefault="000F3249" w:rsidP="000F32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E86">
        <w:rPr>
          <w:rFonts w:ascii="Times New Roman" w:hAnsi="Times New Roman" w:cs="Times New Roman"/>
          <w:sz w:val="28"/>
          <w:szCs w:val="28"/>
        </w:rPr>
        <w:t>№</w:t>
      </w:r>
      <w:r w:rsidR="009435E4">
        <w:rPr>
          <w:rFonts w:ascii="Times New Roman" w:hAnsi="Times New Roman" w:cs="Times New Roman"/>
          <w:sz w:val="28"/>
          <w:szCs w:val="28"/>
        </w:rPr>
        <w:t xml:space="preserve"> </w:t>
      </w:r>
      <w:r w:rsidR="00E529A9">
        <w:rPr>
          <w:rFonts w:ascii="Times New Roman" w:hAnsi="Times New Roman" w:cs="Times New Roman"/>
          <w:sz w:val="28"/>
          <w:szCs w:val="28"/>
        </w:rPr>
        <w:t>113</w:t>
      </w:r>
    </w:p>
    <w:p w:rsidR="000F3249" w:rsidRDefault="000F3249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Default="009C53EB" w:rsidP="000F3249">
      <w:pPr>
        <w:ind w:left="709"/>
        <w:jc w:val="both"/>
        <w:rPr>
          <w:sz w:val="20"/>
          <w:szCs w:val="20"/>
        </w:rPr>
      </w:pPr>
    </w:p>
    <w:p w:rsidR="009C53EB" w:rsidRPr="00B5056F" w:rsidRDefault="009C53EB" w:rsidP="000F3249">
      <w:pPr>
        <w:ind w:left="709"/>
        <w:jc w:val="both"/>
        <w:rPr>
          <w:sz w:val="20"/>
          <w:szCs w:val="20"/>
        </w:rPr>
      </w:pPr>
    </w:p>
    <w:p w:rsidR="000F3249" w:rsidRPr="00B5056F" w:rsidRDefault="000F3249" w:rsidP="000F3249">
      <w:pPr>
        <w:ind w:right="-388"/>
        <w:jc w:val="both"/>
        <w:rPr>
          <w:sz w:val="20"/>
          <w:szCs w:val="20"/>
        </w:rPr>
      </w:pPr>
    </w:p>
    <w:p w:rsidR="009C53EB" w:rsidRDefault="009C53EB" w:rsidP="000F32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F3249" w:rsidRPr="000F3249">
        <w:rPr>
          <w:sz w:val="28"/>
          <w:szCs w:val="28"/>
        </w:rPr>
        <w:t xml:space="preserve">Приложение </w:t>
      </w:r>
      <w:r w:rsidR="002D001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F3249" w:rsidRP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</w:t>
      </w:r>
      <w:r w:rsidR="009C53EB">
        <w:rPr>
          <w:sz w:val="28"/>
          <w:szCs w:val="28"/>
        </w:rPr>
        <w:t xml:space="preserve">                     </w:t>
      </w:r>
      <w:r w:rsidRPr="000F3249">
        <w:rPr>
          <w:sz w:val="28"/>
          <w:szCs w:val="28"/>
        </w:rPr>
        <w:t xml:space="preserve">      к Решению Собрания депутатов</w:t>
      </w:r>
    </w:p>
    <w:p w:rsidR="000F3249" w:rsidRP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  </w:t>
      </w:r>
      <w:r w:rsidR="009C53EB">
        <w:rPr>
          <w:sz w:val="28"/>
          <w:szCs w:val="28"/>
        </w:rPr>
        <w:t xml:space="preserve">                        </w:t>
      </w:r>
      <w:r w:rsidRPr="000F3249">
        <w:rPr>
          <w:sz w:val="28"/>
          <w:szCs w:val="28"/>
        </w:rPr>
        <w:t xml:space="preserve">   Титовского сельского поселения</w:t>
      </w:r>
    </w:p>
    <w:p w:rsidR="000F3249" w:rsidRP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                            </w:t>
      </w:r>
      <w:r w:rsidR="009C53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от </w:t>
      </w:r>
      <w:r w:rsidR="00E529A9">
        <w:rPr>
          <w:sz w:val="28"/>
          <w:szCs w:val="28"/>
        </w:rPr>
        <w:t>22.</w:t>
      </w:r>
      <w:r w:rsidR="00CA4EEF">
        <w:rPr>
          <w:sz w:val="28"/>
          <w:szCs w:val="28"/>
        </w:rPr>
        <w:t>02.202</w:t>
      </w:r>
      <w:r w:rsidR="00296520">
        <w:rPr>
          <w:sz w:val="28"/>
          <w:szCs w:val="28"/>
        </w:rPr>
        <w:t>4</w:t>
      </w:r>
      <w:r w:rsidR="00AD2BDF">
        <w:rPr>
          <w:sz w:val="28"/>
          <w:szCs w:val="28"/>
        </w:rPr>
        <w:t xml:space="preserve"> </w:t>
      </w:r>
      <w:r w:rsidRPr="000F324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24388">
        <w:rPr>
          <w:sz w:val="28"/>
          <w:szCs w:val="28"/>
        </w:rPr>
        <w:t xml:space="preserve"> </w:t>
      </w:r>
      <w:r w:rsidR="00E529A9">
        <w:rPr>
          <w:sz w:val="28"/>
          <w:szCs w:val="28"/>
        </w:rPr>
        <w:t>113</w:t>
      </w:r>
    </w:p>
    <w:p w:rsidR="000F3249" w:rsidRDefault="000F3249" w:rsidP="000F3249">
      <w:pPr>
        <w:rPr>
          <w:sz w:val="28"/>
          <w:szCs w:val="28"/>
        </w:rPr>
      </w:pPr>
    </w:p>
    <w:p w:rsidR="000F3249" w:rsidRPr="000F3249" w:rsidRDefault="000F3249" w:rsidP="000F3249">
      <w:pPr>
        <w:rPr>
          <w:sz w:val="28"/>
          <w:szCs w:val="28"/>
        </w:rPr>
      </w:pPr>
    </w:p>
    <w:p w:rsidR="000F3249" w:rsidRPr="000F3249" w:rsidRDefault="000F3249" w:rsidP="000F3249">
      <w:pPr>
        <w:jc w:val="center"/>
        <w:rPr>
          <w:b/>
          <w:sz w:val="28"/>
          <w:szCs w:val="28"/>
        </w:rPr>
      </w:pPr>
      <w:r w:rsidRPr="000F3249">
        <w:rPr>
          <w:b/>
          <w:sz w:val="28"/>
          <w:szCs w:val="28"/>
        </w:rPr>
        <w:t xml:space="preserve">Гарантированный перечень услуг по погребению, </w:t>
      </w:r>
    </w:p>
    <w:p w:rsidR="000F3249" w:rsidRPr="000F3249" w:rsidRDefault="000F3249" w:rsidP="000F3249">
      <w:pPr>
        <w:jc w:val="center"/>
        <w:rPr>
          <w:b/>
          <w:sz w:val="28"/>
          <w:szCs w:val="28"/>
        </w:rPr>
      </w:pPr>
      <w:proofErr w:type="gramStart"/>
      <w:r w:rsidRPr="000F3249">
        <w:rPr>
          <w:b/>
          <w:sz w:val="28"/>
          <w:szCs w:val="28"/>
        </w:rPr>
        <w:t>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proofErr w:type="gramEnd"/>
    </w:p>
    <w:p w:rsidR="000F3249" w:rsidRPr="000F3249" w:rsidRDefault="000F3249" w:rsidP="000F3249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478"/>
        <w:gridCol w:w="1108"/>
        <w:gridCol w:w="1713"/>
      </w:tblGrid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 xml:space="preserve">№ </w:t>
            </w:r>
            <w:proofErr w:type="gramStart"/>
            <w:r w:rsidRPr="000F3249">
              <w:rPr>
                <w:sz w:val="28"/>
                <w:szCs w:val="28"/>
              </w:rPr>
              <w:t>п</w:t>
            </w:r>
            <w:proofErr w:type="gramEnd"/>
            <w:r w:rsidRPr="000F3249">
              <w:rPr>
                <w:sz w:val="28"/>
                <w:szCs w:val="28"/>
              </w:rPr>
              <w:t>/п</w:t>
            </w: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Ед</w:t>
            </w:r>
            <w:proofErr w:type="gramStart"/>
            <w:r w:rsidRPr="000F3249">
              <w:rPr>
                <w:sz w:val="28"/>
                <w:szCs w:val="28"/>
              </w:rPr>
              <w:t>.и</w:t>
            </w:r>
            <w:proofErr w:type="gramEnd"/>
            <w:r w:rsidRPr="000F3249">
              <w:rPr>
                <w:sz w:val="28"/>
                <w:szCs w:val="28"/>
              </w:rPr>
              <w:t>зм</w:t>
            </w:r>
            <w:r w:rsidR="002F125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Сумма</w:t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Гарантированный перечень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8370,20</w:t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F3249" w:rsidRPr="000F3249" w:rsidRDefault="000F3249" w:rsidP="00E37C71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0F3249">
              <w:rPr>
                <w:b/>
                <w:sz w:val="28"/>
                <w:szCs w:val="28"/>
              </w:rPr>
              <w:tab/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-</w:t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F3249">
                <w:rPr>
                  <w:sz w:val="28"/>
                  <w:szCs w:val="28"/>
                </w:rPr>
                <w:t>25 мм</w:t>
              </w:r>
            </w:smartTag>
            <w:r w:rsidRPr="000F3249">
              <w:rPr>
                <w:sz w:val="28"/>
                <w:szCs w:val="28"/>
              </w:rPr>
              <w:t>, обитого внутри и снаружи тканью хлопчатобумажной, размер 1,95х</w:t>
            </w:r>
            <w:proofErr w:type="gramStart"/>
            <w:r w:rsidRPr="000F3249">
              <w:rPr>
                <w:sz w:val="28"/>
                <w:szCs w:val="28"/>
              </w:rPr>
              <w:t>0</w:t>
            </w:r>
            <w:proofErr w:type="gramEnd"/>
            <w:r w:rsidRPr="000F3249">
              <w:rPr>
                <w:sz w:val="28"/>
                <w:szCs w:val="28"/>
              </w:rPr>
              <w:t>,65х0,44м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:rsidR="002D0013" w:rsidRDefault="002D0013" w:rsidP="00E37C71">
            <w:pPr>
              <w:jc w:val="center"/>
              <w:rPr>
                <w:sz w:val="28"/>
                <w:szCs w:val="28"/>
              </w:rPr>
            </w:pPr>
          </w:p>
          <w:p w:rsidR="002D0013" w:rsidRDefault="002D0013" w:rsidP="00E37C71">
            <w:pPr>
              <w:jc w:val="center"/>
              <w:rPr>
                <w:sz w:val="28"/>
                <w:szCs w:val="28"/>
              </w:rPr>
            </w:pPr>
          </w:p>
          <w:p w:rsidR="002D0013" w:rsidRDefault="002D0013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4079,64</w:t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2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231,90</w:t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2595,07</w:t>
            </w:r>
          </w:p>
        </w:tc>
      </w:tr>
      <w:tr w:rsidR="000F3249" w:rsidRPr="000F3249" w:rsidTr="000F324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погребение умершего: рытье могилы (размер 2,0х</w:t>
            </w:r>
            <w:proofErr w:type="gramStart"/>
            <w:r w:rsidRPr="000F3249">
              <w:rPr>
                <w:sz w:val="28"/>
                <w:szCs w:val="28"/>
              </w:rPr>
              <w:t>1</w:t>
            </w:r>
            <w:proofErr w:type="gramEnd"/>
            <w:r w:rsidRPr="000F3249">
              <w:rPr>
                <w:sz w:val="28"/>
                <w:szCs w:val="28"/>
              </w:rPr>
              <w:t>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1463,59</w:t>
            </w:r>
          </w:p>
        </w:tc>
      </w:tr>
    </w:tbl>
    <w:p w:rsidR="000F3249" w:rsidRPr="000F3249" w:rsidRDefault="000F3249" w:rsidP="000F3249">
      <w:pPr>
        <w:ind w:right="-388"/>
        <w:jc w:val="both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Default="000F3249" w:rsidP="000F3249">
      <w:pPr>
        <w:jc w:val="right"/>
        <w:rPr>
          <w:sz w:val="28"/>
          <w:szCs w:val="28"/>
        </w:rPr>
      </w:pPr>
    </w:p>
    <w:p w:rsidR="000F3249" w:rsidRP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lastRenderedPageBreak/>
        <w:t xml:space="preserve">   Приложение </w:t>
      </w:r>
      <w:r w:rsidR="002D0013">
        <w:rPr>
          <w:sz w:val="28"/>
          <w:szCs w:val="28"/>
        </w:rPr>
        <w:t>№ 2</w:t>
      </w:r>
    </w:p>
    <w:p w:rsidR="000F3249" w:rsidRP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</w:t>
      </w:r>
      <w:r w:rsidR="009C53EB">
        <w:rPr>
          <w:sz w:val="28"/>
          <w:szCs w:val="28"/>
        </w:rPr>
        <w:t xml:space="preserve">                             </w:t>
      </w:r>
      <w:r w:rsidRPr="000F3249">
        <w:rPr>
          <w:sz w:val="28"/>
          <w:szCs w:val="28"/>
        </w:rPr>
        <w:t xml:space="preserve">     к Решению Собрания депутатов</w:t>
      </w:r>
    </w:p>
    <w:p w:rsidR="000F3249" w:rsidRPr="000F3249" w:rsidRDefault="000F3249" w:rsidP="000F3249">
      <w:pPr>
        <w:jc w:val="right"/>
        <w:rPr>
          <w:sz w:val="28"/>
          <w:szCs w:val="28"/>
        </w:rPr>
      </w:pPr>
      <w:r w:rsidRPr="000F3249">
        <w:rPr>
          <w:sz w:val="28"/>
          <w:szCs w:val="28"/>
        </w:rPr>
        <w:t xml:space="preserve">                                               </w:t>
      </w:r>
      <w:r w:rsidR="009C53EB">
        <w:rPr>
          <w:sz w:val="28"/>
          <w:szCs w:val="28"/>
        </w:rPr>
        <w:t xml:space="preserve">               </w:t>
      </w:r>
      <w:r w:rsidRPr="000F3249">
        <w:rPr>
          <w:sz w:val="28"/>
          <w:szCs w:val="28"/>
        </w:rPr>
        <w:t xml:space="preserve">     Титовского сельского поселения</w:t>
      </w:r>
    </w:p>
    <w:p w:rsidR="00524388" w:rsidRPr="000F3249" w:rsidRDefault="00524388" w:rsidP="005243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9A9">
        <w:rPr>
          <w:sz w:val="28"/>
          <w:szCs w:val="28"/>
        </w:rPr>
        <w:t>22</w:t>
      </w:r>
      <w:r>
        <w:rPr>
          <w:sz w:val="28"/>
          <w:szCs w:val="28"/>
        </w:rPr>
        <w:t>.02.202</w:t>
      </w:r>
      <w:r w:rsidR="0029652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F3249">
        <w:rPr>
          <w:sz w:val="28"/>
          <w:szCs w:val="28"/>
        </w:rPr>
        <w:t>г. №</w:t>
      </w:r>
      <w:r>
        <w:rPr>
          <w:sz w:val="28"/>
          <w:szCs w:val="28"/>
        </w:rPr>
        <w:t xml:space="preserve">  </w:t>
      </w:r>
      <w:r w:rsidR="00E529A9">
        <w:rPr>
          <w:sz w:val="28"/>
          <w:szCs w:val="28"/>
        </w:rPr>
        <w:t>113</w:t>
      </w:r>
    </w:p>
    <w:p w:rsidR="000F3249" w:rsidRPr="000F3249" w:rsidRDefault="000F3249" w:rsidP="000F3249">
      <w:pPr>
        <w:jc w:val="right"/>
        <w:rPr>
          <w:sz w:val="28"/>
          <w:szCs w:val="28"/>
        </w:rPr>
      </w:pPr>
    </w:p>
    <w:p w:rsidR="000F3249" w:rsidRPr="000F3249" w:rsidRDefault="000F3249" w:rsidP="000F3249">
      <w:pPr>
        <w:jc w:val="center"/>
        <w:rPr>
          <w:b/>
          <w:sz w:val="28"/>
          <w:szCs w:val="28"/>
        </w:rPr>
      </w:pPr>
      <w:r w:rsidRPr="000F3249">
        <w:rPr>
          <w:b/>
          <w:sz w:val="28"/>
          <w:szCs w:val="28"/>
        </w:rPr>
        <w:t>Гарантированный перечень услуг по погребению,</w:t>
      </w:r>
    </w:p>
    <w:p w:rsidR="000F3249" w:rsidRPr="000F3249" w:rsidRDefault="000F3249" w:rsidP="000F3249">
      <w:pPr>
        <w:jc w:val="center"/>
        <w:rPr>
          <w:b/>
          <w:sz w:val="28"/>
          <w:szCs w:val="28"/>
        </w:rPr>
      </w:pPr>
      <w:r w:rsidRPr="000F3249">
        <w:rPr>
          <w:b/>
          <w:sz w:val="28"/>
          <w:szCs w:val="28"/>
        </w:rPr>
        <w:t xml:space="preserve">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</w:t>
      </w:r>
    </w:p>
    <w:p w:rsidR="000F3249" w:rsidRPr="000F3249" w:rsidRDefault="000F3249" w:rsidP="000F324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120"/>
        <w:gridCol w:w="1229"/>
        <w:gridCol w:w="1518"/>
      </w:tblGrid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 xml:space="preserve">№ </w:t>
            </w:r>
            <w:proofErr w:type="gramStart"/>
            <w:r w:rsidRPr="000F3249">
              <w:rPr>
                <w:sz w:val="28"/>
                <w:szCs w:val="28"/>
              </w:rPr>
              <w:t>п</w:t>
            </w:r>
            <w:proofErr w:type="gramEnd"/>
            <w:r w:rsidRPr="000F3249">
              <w:rPr>
                <w:sz w:val="28"/>
                <w:szCs w:val="28"/>
              </w:rPr>
              <w:t>/п</w:t>
            </w: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E37C71">
            <w:pPr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Ед. изм.</w:t>
            </w: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Сумма</w:t>
            </w: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1</w:t>
            </w: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 xml:space="preserve">Гарантированный перечень 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 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4671,09</w:t>
            </w: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в том числе: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  <w:vAlign w:val="bottom"/>
          </w:tcPr>
          <w:p w:rsidR="000F3249" w:rsidRPr="000F3249" w:rsidRDefault="000F3249" w:rsidP="00E37C71">
            <w:pPr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-</w:t>
            </w: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 xml:space="preserve">предоставление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0F3249">
                <w:rPr>
                  <w:sz w:val="28"/>
                  <w:szCs w:val="28"/>
                </w:rPr>
                <w:t>25 мм</w:t>
              </w:r>
            </w:smartTag>
            <w:r w:rsidRPr="000F3249">
              <w:rPr>
                <w:sz w:val="28"/>
                <w:szCs w:val="28"/>
              </w:rPr>
              <w:t>, обитого внутри и снаружи тканью хлопчатобумажной, размер 0,7х</w:t>
            </w:r>
            <w:proofErr w:type="gramStart"/>
            <w:r w:rsidRPr="000F3249">
              <w:rPr>
                <w:sz w:val="28"/>
                <w:szCs w:val="28"/>
              </w:rPr>
              <w:t>0</w:t>
            </w:r>
            <w:proofErr w:type="gramEnd"/>
            <w:r w:rsidRPr="000F3249">
              <w:rPr>
                <w:sz w:val="28"/>
                <w:szCs w:val="28"/>
              </w:rPr>
              <w:t>,35х0,25м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1288,90</w:t>
            </w: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296520" w:rsidRPr="000F3249" w:rsidRDefault="00296520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230,16</w:t>
            </w: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2D0013" w:rsidRDefault="002D0013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2595,07</w:t>
            </w:r>
          </w:p>
        </w:tc>
      </w:tr>
      <w:tr w:rsidR="000F3249" w:rsidRPr="000F3249" w:rsidTr="002F125F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20" w:type="dxa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  <w:shd w:val="clear" w:color="auto" w:fill="auto"/>
          </w:tcPr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proofErr w:type="gramStart"/>
            <w:r w:rsidRPr="000F3249">
              <w:rPr>
                <w:sz w:val="28"/>
                <w:szCs w:val="28"/>
              </w:rPr>
              <w:t xml:space="preserve">погребение умершего: рытье могилы (размер </w:t>
            </w:r>
            <w:proofErr w:type="gramEnd"/>
          </w:p>
          <w:p w:rsidR="000F3249" w:rsidRPr="000F3249" w:rsidRDefault="000F3249" w:rsidP="00E37C71">
            <w:pPr>
              <w:jc w:val="both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1,0х</w:t>
            </w:r>
            <w:proofErr w:type="gramStart"/>
            <w:r w:rsidRPr="000F3249">
              <w:rPr>
                <w:sz w:val="28"/>
                <w:szCs w:val="28"/>
              </w:rPr>
              <w:t>0</w:t>
            </w:r>
            <w:proofErr w:type="gramEnd"/>
            <w:r w:rsidRPr="000F3249">
              <w:rPr>
                <w:sz w:val="28"/>
                <w:szCs w:val="28"/>
              </w:rPr>
              <w:t>,6х1,5м) и захоронение</w:t>
            </w:r>
          </w:p>
        </w:tc>
        <w:tc>
          <w:tcPr>
            <w:tcW w:w="1304" w:type="dxa"/>
            <w:shd w:val="clear" w:color="auto" w:fill="auto"/>
          </w:tcPr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0F3249" w:rsidP="002F125F">
            <w:pPr>
              <w:jc w:val="center"/>
              <w:rPr>
                <w:sz w:val="28"/>
                <w:szCs w:val="28"/>
              </w:rPr>
            </w:pPr>
            <w:r w:rsidRPr="000F3249">
              <w:rPr>
                <w:sz w:val="28"/>
                <w:szCs w:val="28"/>
              </w:rPr>
              <w:t>руб.</w:t>
            </w:r>
          </w:p>
        </w:tc>
        <w:tc>
          <w:tcPr>
            <w:tcW w:w="1576" w:type="dxa"/>
            <w:shd w:val="clear" w:color="auto" w:fill="auto"/>
          </w:tcPr>
          <w:p w:rsidR="000F3249" w:rsidRPr="000F3249" w:rsidRDefault="000F3249" w:rsidP="00E37C71">
            <w:pPr>
              <w:jc w:val="center"/>
              <w:rPr>
                <w:sz w:val="28"/>
                <w:szCs w:val="28"/>
              </w:rPr>
            </w:pPr>
          </w:p>
          <w:p w:rsidR="000F3249" w:rsidRPr="000F3249" w:rsidRDefault="00296520" w:rsidP="00E37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556,96</w:t>
            </w:r>
          </w:p>
        </w:tc>
      </w:tr>
    </w:tbl>
    <w:p w:rsidR="00CB5FEF" w:rsidRPr="000F3249" w:rsidRDefault="00CB5FEF" w:rsidP="00CB5FEF">
      <w:pPr>
        <w:jc w:val="both"/>
        <w:rPr>
          <w:sz w:val="28"/>
          <w:szCs w:val="28"/>
        </w:rPr>
      </w:pPr>
    </w:p>
    <w:p w:rsidR="00CB5FEF" w:rsidRPr="000F3249" w:rsidRDefault="00CB5FEF" w:rsidP="00CB5FEF">
      <w:pPr>
        <w:jc w:val="both"/>
        <w:rPr>
          <w:sz w:val="28"/>
          <w:szCs w:val="28"/>
        </w:rPr>
      </w:pPr>
    </w:p>
    <w:p w:rsidR="00CB5FEF" w:rsidRDefault="00CB5FEF" w:rsidP="000F3249">
      <w:pPr>
        <w:pStyle w:val="ConsPlusNormal"/>
        <w:widowControl/>
        <w:ind w:firstLine="0"/>
        <w:jc w:val="both"/>
      </w:pPr>
    </w:p>
    <w:sectPr w:rsidR="00CB5FEF" w:rsidSect="009C53EB">
      <w:pgSz w:w="11906" w:h="16838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A2" w:rsidRDefault="003255A2" w:rsidP="00721B6D">
      <w:r>
        <w:separator/>
      </w:r>
    </w:p>
  </w:endnote>
  <w:endnote w:type="continuationSeparator" w:id="0">
    <w:p w:rsidR="003255A2" w:rsidRDefault="003255A2" w:rsidP="0072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A2" w:rsidRDefault="003255A2" w:rsidP="00721B6D">
      <w:r>
        <w:separator/>
      </w:r>
    </w:p>
  </w:footnote>
  <w:footnote w:type="continuationSeparator" w:id="0">
    <w:p w:rsidR="003255A2" w:rsidRDefault="003255A2" w:rsidP="0072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76"/>
    <w:rsid w:val="000161E2"/>
    <w:rsid w:val="00020DE1"/>
    <w:rsid w:val="000257B0"/>
    <w:rsid w:val="00026DD7"/>
    <w:rsid w:val="000324BF"/>
    <w:rsid w:val="00032BC0"/>
    <w:rsid w:val="00032D8C"/>
    <w:rsid w:val="00044A31"/>
    <w:rsid w:val="00081920"/>
    <w:rsid w:val="00082E3B"/>
    <w:rsid w:val="00084022"/>
    <w:rsid w:val="00091774"/>
    <w:rsid w:val="000A6E7D"/>
    <w:rsid w:val="000B0FA0"/>
    <w:rsid w:val="000C3054"/>
    <w:rsid w:val="000C7640"/>
    <w:rsid w:val="000D072F"/>
    <w:rsid w:val="000D14F2"/>
    <w:rsid w:val="000E1AD1"/>
    <w:rsid w:val="000E1F81"/>
    <w:rsid w:val="000E7186"/>
    <w:rsid w:val="000F3249"/>
    <w:rsid w:val="000F326A"/>
    <w:rsid w:val="000F4C9F"/>
    <w:rsid w:val="001164A9"/>
    <w:rsid w:val="00125125"/>
    <w:rsid w:val="00133363"/>
    <w:rsid w:val="00134A2B"/>
    <w:rsid w:val="00136207"/>
    <w:rsid w:val="00150DB4"/>
    <w:rsid w:val="001665CE"/>
    <w:rsid w:val="001B6AC1"/>
    <w:rsid w:val="001B6D5E"/>
    <w:rsid w:val="001E1175"/>
    <w:rsid w:val="001E7C2A"/>
    <w:rsid w:val="00212AE7"/>
    <w:rsid w:val="0021468F"/>
    <w:rsid w:val="0022530D"/>
    <w:rsid w:val="0022738B"/>
    <w:rsid w:val="002318C8"/>
    <w:rsid w:val="00236E17"/>
    <w:rsid w:val="00245D50"/>
    <w:rsid w:val="0024700A"/>
    <w:rsid w:val="0024790B"/>
    <w:rsid w:val="00255DA2"/>
    <w:rsid w:val="0025632C"/>
    <w:rsid w:val="00257C68"/>
    <w:rsid w:val="00264BD3"/>
    <w:rsid w:val="00267428"/>
    <w:rsid w:val="00272C14"/>
    <w:rsid w:val="00277372"/>
    <w:rsid w:val="00296520"/>
    <w:rsid w:val="002B1398"/>
    <w:rsid w:val="002B3328"/>
    <w:rsid w:val="002B72FB"/>
    <w:rsid w:val="002C3BDF"/>
    <w:rsid w:val="002D0013"/>
    <w:rsid w:val="002E0EEE"/>
    <w:rsid w:val="002E3264"/>
    <w:rsid w:val="002E5200"/>
    <w:rsid w:val="002F007D"/>
    <w:rsid w:val="002F0A21"/>
    <w:rsid w:val="002F125F"/>
    <w:rsid w:val="0030077B"/>
    <w:rsid w:val="0030685D"/>
    <w:rsid w:val="003255A2"/>
    <w:rsid w:val="003326D5"/>
    <w:rsid w:val="00332AEA"/>
    <w:rsid w:val="00334477"/>
    <w:rsid w:val="0033760B"/>
    <w:rsid w:val="00345A40"/>
    <w:rsid w:val="003526C8"/>
    <w:rsid w:val="00353B90"/>
    <w:rsid w:val="00354A6A"/>
    <w:rsid w:val="00367DAB"/>
    <w:rsid w:val="0037005D"/>
    <w:rsid w:val="00370994"/>
    <w:rsid w:val="003732FC"/>
    <w:rsid w:val="00373D46"/>
    <w:rsid w:val="00376781"/>
    <w:rsid w:val="00395E8D"/>
    <w:rsid w:val="003C1776"/>
    <w:rsid w:val="003C2A4A"/>
    <w:rsid w:val="003C5558"/>
    <w:rsid w:val="003E540D"/>
    <w:rsid w:val="003E72D5"/>
    <w:rsid w:val="003E74E4"/>
    <w:rsid w:val="003F2791"/>
    <w:rsid w:val="00401154"/>
    <w:rsid w:val="00442FA8"/>
    <w:rsid w:val="00454F14"/>
    <w:rsid w:val="00455528"/>
    <w:rsid w:val="00455EB0"/>
    <w:rsid w:val="0046297F"/>
    <w:rsid w:val="00474E51"/>
    <w:rsid w:val="004832EA"/>
    <w:rsid w:val="004863BF"/>
    <w:rsid w:val="004874D0"/>
    <w:rsid w:val="004A2D7A"/>
    <w:rsid w:val="004B6C4A"/>
    <w:rsid w:val="004E177E"/>
    <w:rsid w:val="004E34B0"/>
    <w:rsid w:val="00507F78"/>
    <w:rsid w:val="00513E6A"/>
    <w:rsid w:val="00524388"/>
    <w:rsid w:val="005250D8"/>
    <w:rsid w:val="005342F1"/>
    <w:rsid w:val="005404A1"/>
    <w:rsid w:val="005773EF"/>
    <w:rsid w:val="00580F7C"/>
    <w:rsid w:val="005C213A"/>
    <w:rsid w:val="005C520A"/>
    <w:rsid w:val="005D154F"/>
    <w:rsid w:val="00601AB0"/>
    <w:rsid w:val="00640D3A"/>
    <w:rsid w:val="00642A73"/>
    <w:rsid w:val="006606EA"/>
    <w:rsid w:val="006608A7"/>
    <w:rsid w:val="00666E86"/>
    <w:rsid w:val="00676726"/>
    <w:rsid w:val="006A4CC3"/>
    <w:rsid w:val="006B621A"/>
    <w:rsid w:val="006B64F0"/>
    <w:rsid w:val="006C4C2E"/>
    <w:rsid w:val="006E0FC4"/>
    <w:rsid w:val="006F4921"/>
    <w:rsid w:val="00721B6D"/>
    <w:rsid w:val="00724276"/>
    <w:rsid w:val="00733BEC"/>
    <w:rsid w:val="00734A52"/>
    <w:rsid w:val="007401FA"/>
    <w:rsid w:val="00743801"/>
    <w:rsid w:val="00743C53"/>
    <w:rsid w:val="00750427"/>
    <w:rsid w:val="007544A2"/>
    <w:rsid w:val="00756217"/>
    <w:rsid w:val="00757F6D"/>
    <w:rsid w:val="00760CD0"/>
    <w:rsid w:val="00771653"/>
    <w:rsid w:val="007779C0"/>
    <w:rsid w:val="007846C4"/>
    <w:rsid w:val="00793004"/>
    <w:rsid w:val="007A609C"/>
    <w:rsid w:val="007A6FDC"/>
    <w:rsid w:val="007B4863"/>
    <w:rsid w:val="007C0223"/>
    <w:rsid w:val="007C04C8"/>
    <w:rsid w:val="007E41EB"/>
    <w:rsid w:val="0080371D"/>
    <w:rsid w:val="00804843"/>
    <w:rsid w:val="008131C4"/>
    <w:rsid w:val="00820F12"/>
    <w:rsid w:val="00824585"/>
    <w:rsid w:val="00831F93"/>
    <w:rsid w:val="008366BE"/>
    <w:rsid w:val="00842326"/>
    <w:rsid w:val="00873369"/>
    <w:rsid w:val="00873D13"/>
    <w:rsid w:val="00877180"/>
    <w:rsid w:val="008934F4"/>
    <w:rsid w:val="008A34D1"/>
    <w:rsid w:val="008A3C77"/>
    <w:rsid w:val="008B18B2"/>
    <w:rsid w:val="008B1A65"/>
    <w:rsid w:val="008C3343"/>
    <w:rsid w:val="008C61A6"/>
    <w:rsid w:val="008C64A0"/>
    <w:rsid w:val="008C7598"/>
    <w:rsid w:val="008D5921"/>
    <w:rsid w:val="008E572D"/>
    <w:rsid w:val="008E715A"/>
    <w:rsid w:val="00900AEE"/>
    <w:rsid w:val="00910EFA"/>
    <w:rsid w:val="009152DE"/>
    <w:rsid w:val="00927E82"/>
    <w:rsid w:val="00933BA5"/>
    <w:rsid w:val="009435E4"/>
    <w:rsid w:val="00963C69"/>
    <w:rsid w:val="009709D4"/>
    <w:rsid w:val="00973515"/>
    <w:rsid w:val="00975800"/>
    <w:rsid w:val="009910C9"/>
    <w:rsid w:val="009939A9"/>
    <w:rsid w:val="009B54E2"/>
    <w:rsid w:val="009C251A"/>
    <w:rsid w:val="009C53EB"/>
    <w:rsid w:val="009D2527"/>
    <w:rsid w:val="009D7298"/>
    <w:rsid w:val="00A14315"/>
    <w:rsid w:val="00A15413"/>
    <w:rsid w:val="00A34A0B"/>
    <w:rsid w:val="00A41C4F"/>
    <w:rsid w:val="00A4712A"/>
    <w:rsid w:val="00A50673"/>
    <w:rsid w:val="00A81278"/>
    <w:rsid w:val="00A85B72"/>
    <w:rsid w:val="00A9385C"/>
    <w:rsid w:val="00A978C2"/>
    <w:rsid w:val="00AB3E9F"/>
    <w:rsid w:val="00AB463C"/>
    <w:rsid w:val="00AD2BDF"/>
    <w:rsid w:val="00AD44CB"/>
    <w:rsid w:val="00AF6FCE"/>
    <w:rsid w:val="00B24834"/>
    <w:rsid w:val="00B321F0"/>
    <w:rsid w:val="00B3564A"/>
    <w:rsid w:val="00B40308"/>
    <w:rsid w:val="00B4419B"/>
    <w:rsid w:val="00B6308C"/>
    <w:rsid w:val="00B63E61"/>
    <w:rsid w:val="00B772B4"/>
    <w:rsid w:val="00B85E93"/>
    <w:rsid w:val="00BC1B34"/>
    <w:rsid w:val="00BE231F"/>
    <w:rsid w:val="00BF27A1"/>
    <w:rsid w:val="00C02D6E"/>
    <w:rsid w:val="00C04336"/>
    <w:rsid w:val="00C104CD"/>
    <w:rsid w:val="00C13925"/>
    <w:rsid w:val="00C2572D"/>
    <w:rsid w:val="00C30550"/>
    <w:rsid w:val="00C31A8D"/>
    <w:rsid w:val="00C42756"/>
    <w:rsid w:val="00C44DCC"/>
    <w:rsid w:val="00C726D9"/>
    <w:rsid w:val="00C83932"/>
    <w:rsid w:val="00C93CE9"/>
    <w:rsid w:val="00CA4EEF"/>
    <w:rsid w:val="00CB2923"/>
    <w:rsid w:val="00CB5FEF"/>
    <w:rsid w:val="00CF0C76"/>
    <w:rsid w:val="00CF0F71"/>
    <w:rsid w:val="00CF3AEA"/>
    <w:rsid w:val="00D06659"/>
    <w:rsid w:val="00D06FE6"/>
    <w:rsid w:val="00D15F37"/>
    <w:rsid w:val="00D2371B"/>
    <w:rsid w:val="00D40DD7"/>
    <w:rsid w:val="00D43176"/>
    <w:rsid w:val="00D4495F"/>
    <w:rsid w:val="00D534F5"/>
    <w:rsid w:val="00D615D5"/>
    <w:rsid w:val="00D644D2"/>
    <w:rsid w:val="00D67A4A"/>
    <w:rsid w:val="00DA52EE"/>
    <w:rsid w:val="00DB16F8"/>
    <w:rsid w:val="00DD63C5"/>
    <w:rsid w:val="00DE59B9"/>
    <w:rsid w:val="00DE6155"/>
    <w:rsid w:val="00E37BF4"/>
    <w:rsid w:val="00E37C71"/>
    <w:rsid w:val="00E43083"/>
    <w:rsid w:val="00E529A9"/>
    <w:rsid w:val="00E64C1D"/>
    <w:rsid w:val="00E72ECB"/>
    <w:rsid w:val="00E82672"/>
    <w:rsid w:val="00E85589"/>
    <w:rsid w:val="00E91017"/>
    <w:rsid w:val="00EA3AD6"/>
    <w:rsid w:val="00EB48FF"/>
    <w:rsid w:val="00EC0FC1"/>
    <w:rsid w:val="00EF5C87"/>
    <w:rsid w:val="00F4607D"/>
    <w:rsid w:val="00F52150"/>
    <w:rsid w:val="00F6736A"/>
    <w:rsid w:val="00F879C2"/>
    <w:rsid w:val="00FE11E9"/>
    <w:rsid w:val="00FE6F0A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326"/>
    <w:pPr>
      <w:keepNext/>
      <w:ind w:firstLine="720"/>
      <w:jc w:val="center"/>
      <w:outlineLvl w:val="0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877180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1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a">
    <w:name w:val="Знак"/>
    <w:basedOn w:val="a"/>
    <w:rsid w:val="000C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C305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C3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42326"/>
    <w:rPr>
      <w:b/>
      <w:bCs/>
      <w:sz w:val="28"/>
    </w:rPr>
  </w:style>
  <w:style w:type="paragraph" w:customStyle="1" w:styleId="ConsTitle">
    <w:name w:val="ConsTitle"/>
    <w:rsid w:val="00CB5F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326"/>
    <w:pPr>
      <w:keepNext/>
      <w:ind w:firstLine="720"/>
      <w:jc w:val="center"/>
      <w:outlineLvl w:val="0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877180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1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a">
    <w:name w:val="Знак"/>
    <w:basedOn w:val="a"/>
    <w:rsid w:val="000C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C305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C3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42326"/>
    <w:rPr>
      <w:b/>
      <w:bCs/>
      <w:sz w:val="28"/>
    </w:rPr>
  </w:style>
  <w:style w:type="paragraph" w:customStyle="1" w:styleId="ConsTitle">
    <w:name w:val="ConsTitle"/>
    <w:rsid w:val="00CB5F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Delo</cp:lastModifiedBy>
  <cp:revision>2</cp:revision>
  <cp:lastPrinted>2024-02-21T06:36:00Z</cp:lastPrinted>
  <dcterms:created xsi:type="dcterms:W3CDTF">2024-02-29T07:55:00Z</dcterms:created>
  <dcterms:modified xsi:type="dcterms:W3CDTF">2024-02-29T07:55:00Z</dcterms:modified>
</cp:coreProperties>
</file>